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FF2E" w14:textId="62A4333A" w:rsidR="00B638BD" w:rsidRPr="007E0130" w:rsidRDefault="00B638BD" w:rsidP="00B638BD">
      <w:pPr>
        <w:pStyle w:val="Rubrik3"/>
        <w:rPr>
          <w:sz w:val="36"/>
          <w:szCs w:val="36"/>
          <w:u w:val="single"/>
          <w:lang w:val="sv-SE"/>
        </w:rPr>
      </w:pPr>
      <w:r w:rsidRPr="007E0130">
        <w:rPr>
          <w:sz w:val="36"/>
          <w:szCs w:val="36"/>
          <w:u w:val="single"/>
          <w:lang w:val="sv-SE"/>
        </w:rPr>
        <w:t xml:space="preserve">Skogsvårdsarbete </w:t>
      </w:r>
      <w:r w:rsidR="00D61B71">
        <w:rPr>
          <w:sz w:val="36"/>
          <w:szCs w:val="36"/>
          <w:u w:val="single"/>
          <w:lang w:val="sv-SE"/>
        </w:rPr>
        <w:t>Vittsjö</w:t>
      </w:r>
      <w:r w:rsidRPr="007E0130">
        <w:rPr>
          <w:sz w:val="36"/>
          <w:szCs w:val="36"/>
          <w:u w:val="single"/>
          <w:lang w:val="sv-SE"/>
        </w:rPr>
        <w:t xml:space="preserve"> 20</w:t>
      </w:r>
      <w:r w:rsidR="00D61B71">
        <w:rPr>
          <w:sz w:val="36"/>
          <w:szCs w:val="36"/>
          <w:u w:val="single"/>
          <w:lang w:val="sv-SE"/>
        </w:rPr>
        <w:t>23</w:t>
      </w:r>
    </w:p>
    <w:p w14:paraId="45858285" w14:textId="6D0A7418" w:rsidR="00884268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På uppdrag av Tekniska Förvaltningen kommer S</w:t>
      </w:r>
      <w:r w:rsidR="00646DB2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YDVED</w:t>
      </w: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 att utföra naturvårdande gallring-röjning och slutavverkning-föryngring av vissa av kommunens natur/s</w:t>
      </w:r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kogsområde i </w:t>
      </w:r>
      <w:r w:rsidR="00646DB2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Vittsjö</w:t>
      </w:r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 under 20</w:t>
      </w:r>
      <w:r w:rsidR="00865AFA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23</w:t>
      </w:r>
      <w:r w:rsidR="004A0E0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-24</w:t>
      </w:r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. </w:t>
      </w:r>
    </w:p>
    <w:p w14:paraId="2DECF711" w14:textId="77777777" w:rsidR="00884268" w:rsidRDefault="00884268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76CF1D57" w14:textId="63001165" w:rsidR="00B638BD" w:rsidRPr="007E0130" w:rsidRDefault="00865AFA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proofErr w:type="spellStart"/>
      <w:r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Rödmarkerat</w:t>
      </w:r>
      <w:proofErr w:type="spellEnd"/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 på kartan visar</w:t>
      </w:r>
      <w:r w:rsidR="002553EE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,</w:t>
      </w:r>
      <w:r w:rsidR="003A6403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 </w:t>
      </w:r>
      <w:r w:rsidR="002553EE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schematiskt, </w:t>
      </w:r>
      <w:r w:rsidR="00884268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planerade </w:t>
      </w:r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gallringar och/eller röjningar. </w:t>
      </w:r>
      <w:r w:rsidR="00CC0A97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Åtgärderna</w:t>
      </w:r>
      <w:r w:rsidR="001A6B77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 xml:space="preserve"> är </w:t>
      </w:r>
      <w:r w:rsidR="00B638BD"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baserade på aktuell skogsbruksplan. Åtgärder och omfattning kan dock komma att justeras och ändras under arbetets gång.</w:t>
      </w:r>
    </w:p>
    <w:p w14:paraId="02A58E77" w14:textId="77777777" w:rsidR="002B3F28" w:rsidRPr="007E0130" w:rsidRDefault="002B3F28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21B426C7" w14:textId="4514AB3D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Alla åtgärder är planerade för att på kort och lång sikt bevara och öka natur- och rekreations-värdena inom kvarters- och tätortsnära natur.</w:t>
      </w:r>
    </w:p>
    <w:p w14:paraId="17406FCB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1E0D8DDF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Arbetena kommer att utföras både maskinellt och manuellt under dagtid.</w:t>
      </w:r>
    </w:p>
    <w:p w14:paraId="090876A9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Kommunens skogsinnehav är certifierat enligt FSC/PEFC och allt arbete som görs är i enlighet med dessa regelverk.</w:t>
      </w:r>
    </w:p>
    <w:p w14:paraId="24BCF249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7FA79988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Största möjliga hänsyn till naturvård, friluftsliv och närboende kommer att iakttas.</w:t>
      </w:r>
    </w:p>
    <w:p w14:paraId="5BB9ED64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Avverkningsrester kommer att tas bort där det är praktiskt möjligt inom kvartersnära områden och där det behövs för det rörliga friluftslivet.</w:t>
      </w:r>
    </w:p>
    <w:p w14:paraId="06D50041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347778CF" w14:textId="77777777" w:rsidR="00B638BD" w:rsidRPr="007E0130" w:rsidRDefault="00B638BD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I samband med arbetena kan olägenheter för allmänheten uppstå som vi ber om överseende med.</w:t>
      </w:r>
    </w:p>
    <w:p w14:paraId="666263B4" w14:textId="77777777" w:rsidR="001A6B77" w:rsidRPr="007E0130" w:rsidRDefault="001A6B77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6797EDAB" w14:textId="77777777" w:rsidR="001A6B77" w:rsidRPr="007E0130" w:rsidRDefault="001A6B77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  <w:r w:rsidRPr="007E0130"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  <w:t>Vi ber också om respekt för skyltningar och avstängningar i samband med åtgärderna.</w:t>
      </w:r>
    </w:p>
    <w:p w14:paraId="4A85ADEF" w14:textId="77777777" w:rsidR="001A6B77" w:rsidRDefault="001A6B77" w:rsidP="00B638B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auto"/>
          <w:sz w:val="28"/>
          <w:szCs w:val="28"/>
          <w:lang w:eastAsia="sv-SE"/>
        </w:rPr>
      </w:pPr>
    </w:p>
    <w:p w14:paraId="60F0A481" w14:textId="77777777" w:rsidR="00F207A8" w:rsidRPr="00F207A8" w:rsidRDefault="00F207A8" w:rsidP="00F207A8">
      <w:pPr>
        <w:rPr>
          <w:rFonts w:ascii="TimesNewRomanPSMT" w:hAnsi="TimesNewRomanPSMT" w:cs="TimesNewRomanPSMT"/>
          <w:sz w:val="28"/>
          <w:szCs w:val="28"/>
          <w:lang w:eastAsia="sv-SE"/>
        </w:rPr>
      </w:pPr>
    </w:p>
    <w:p w14:paraId="633D70AF" w14:textId="6DFF5747" w:rsidR="00F207A8" w:rsidRDefault="002E763A" w:rsidP="00F207A8">
      <w:pPr>
        <w:rPr>
          <w:rFonts w:ascii="TimesNewRomanPSMT" w:hAnsi="TimesNewRomanPSMT" w:cs="TimesNewRomanPSMT"/>
          <w:sz w:val="28"/>
          <w:szCs w:val="28"/>
          <w:lang w:eastAsia="sv-SE"/>
        </w:rPr>
      </w:pPr>
      <w:r>
        <w:rPr>
          <w:rFonts w:ascii="TimesNewRomanPSMT" w:hAnsi="TimesNewRomanPSMT" w:cs="TimesNewRomanPSMT"/>
          <w:sz w:val="28"/>
          <w:szCs w:val="28"/>
          <w:lang w:eastAsia="sv-SE"/>
        </w:rPr>
        <w:t>Vid frågor kontakta.</w:t>
      </w:r>
    </w:p>
    <w:p w14:paraId="3CD183E8" w14:textId="7C962024" w:rsidR="002E763A" w:rsidRDefault="002E763A" w:rsidP="00F207A8">
      <w:pPr>
        <w:rPr>
          <w:rFonts w:ascii="TimesNewRomanPSMT" w:hAnsi="TimesNewRomanPSMT" w:cs="TimesNewRomanPSMT"/>
          <w:sz w:val="28"/>
          <w:szCs w:val="28"/>
          <w:lang w:eastAsia="sv-SE"/>
        </w:rPr>
      </w:pPr>
      <w:r>
        <w:rPr>
          <w:rFonts w:ascii="TimesNewRomanPSMT" w:hAnsi="TimesNewRomanPSMT" w:cs="TimesNewRomanPSMT"/>
          <w:sz w:val="28"/>
          <w:szCs w:val="28"/>
          <w:lang w:eastAsia="sv-SE"/>
        </w:rPr>
        <w:t>Park- och Skogsförvaltare Christer Söderling, 0451-267000</w:t>
      </w:r>
    </w:p>
    <w:p w14:paraId="33BC2779" w14:textId="7940C41C" w:rsidR="002E763A" w:rsidRPr="00F207A8" w:rsidRDefault="004F2FC6" w:rsidP="00F207A8">
      <w:pPr>
        <w:rPr>
          <w:rFonts w:ascii="TimesNewRomanPSMT" w:hAnsi="TimesNewRomanPSMT" w:cs="TimesNewRomanPSMT"/>
          <w:sz w:val="28"/>
          <w:szCs w:val="28"/>
          <w:lang w:eastAsia="sv-SE"/>
        </w:rPr>
      </w:pPr>
      <w:r>
        <w:rPr>
          <w:rFonts w:ascii="TimesNewRomanPSMT" w:hAnsi="TimesNewRomanPSMT" w:cs="TimesNewRomanPSMT"/>
          <w:sz w:val="28"/>
          <w:szCs w:val="28"/>
          <w:lang w:eastAsia="sv-SE"/>
        </w:rPr>
        <w:t xml:space="preserve">Sydved Håkan Björk, </w:t>
      </w:r>
      <w:r w:rsidR="00844A5F">
        <w:rPr>
          <w:rFonts w:ascii="TimesNewRomanPSMT" w:hAnsi="TimesNewRomanPSMT" w:cs="TimesNewRomanPSMT"/>
          <w:sz w:val="28"/>
          <w:szCs w:val="28"/>
          <w:lang w:eastAsia="sv-SE"/>
        </w:rPr>
        <w:t>0702-134505.</w:t>
      </w:r>
    </w:p>
    <w:p w14:paraId="75814406" w14:textId="77777777" w:rsidR="00F207A8" w:rsidRPr="00F207A8" w:rsidRDefault="00F207A8" w:rsidP="00F207A8">
      <w:pPr>
        <w:rPr>
          <w:rFonts w:ascii="TimesNewRomanPSMT" w:hAnsi="TimesNewRomanPSMT" w:cs="TimesNewRomanPSMT"/>
          <w:sz w:val="28"/>
          <w:szCs w:val="28"/>
          <w:lang w:eastAsia="sv-SE"/>
        </w:rPr>
      </w:pPr>
    </w:p>
    <w:p w14:paraId="6E65C31B" w14:textId="77777777" w:rsidR="00F207A8" w:rsidRPr="00F207A8" w:rsidRDefault="00F207A8" w:rsidP="00F207A8">
      <w:pPr>
        <w:jc w:val="right"/>
        <w:rPr>
          <w:rFonts w:ascii="TimesNewRomanPSMT" w:hAnsi="TimesNewRomanPSMT" w:cs="TimesNewRomanPSMT"/>
          <w:sz w:val="28"/>
          <w:szCs w:val="28"/>
          <w:lang w:eastAsia="sv-SE"/>
        </w:rPr>
      </w:pPr>
    </w:p>
    <w:sectPr w:rsidR="00F207A8" w:rsidRPr="00F207A8" w:rsidSect="00EC7981">
      <w:headerReference w:type="default" r:id="rId10"/>
      <w:headerReference w:type="first" r:id="rId11"/>
      <w:footerReference w:type="first" r:id="rId12"/>
      <w:pgSz w:w="11906" w:h="16838" w:code="9"/>
      <w:pgMar w:top="1418" w:right="1701" w:bottom="1418" w:left="1418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3B9D" w14:textId="77777777" w:rsidR="005B6A64" w:rsidRDefault="005B6A64" w:rsidP="00A679D2">
      <w:pPr>
        <w:spacing w:after="0"/>
      </w:pPr>
      <w:r>
        <w:separator/>
      </w:r>
    </w:p>
  </w:endnote>
  <w:endnote w:type="continuationSeparator" w:id="0">
    <w:p w14:paraId="301FEDFD" w14:textId="77777777" w:rsidR="005B6A64" w:rsidRDefault="005B6A64" w:rsidP="00A679D2">
      <w:pPr>
        <w:spacing w:after="0"/>
      </w:pPr>
      <w:r>
        <w:continuationSeparator/>
      </w:r>
    </w:p>
  </w:endnote>
  <w:endnote w:type="continuationNotice" w:id="1">
    <w:p w14:paraId="33CA4118" w14:textId="77777777" w:rsidR="005B6A64" w:rsidRDefault="005B6A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135" w:tblpY="1"/>
      <w:tblOverlap w:val="never"/>
      <w:tblW w:w="9638" w:type="dxa"/>
      <w:tblBorders>
        <w:insideH w:val="single" w:sz="2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B638BD" w:rsidRPr="007748DE" w14:paraId="65EB392F" w14:textId="77777777" w:rsidTr="00EB2DD0">
      <w:trPr>
        <w:trHeight w:val="454"/>
      </w:trPr>
      <w:tc>
        <w:tcPr>
          <w:tcW w:w="9638" w:type="dxa"/>
        </w:tcPr>
        <w:p w14:paraId="7F93D8A5" w14:textId="13D0DDBA" w:rsidR="00B638BD" w:rsidRPr="006A5877" w:rsidRDefault="00B638BD" w:rsidP="00B638BD">
          <w:pPr>
            <w:pStyle w:val="Sidfotsrubrik"/>
            <w:rPr>
              <w:rStyle w:val="SidfotText11ptFet"/>
              <w:b w:val="0"/>
            </w:rPr>
          </w:pPr>
          <w:bookmarkStart w:id="0" w:name="Footer_1"/>
          <w:r>
            <w:rPr>
              <w:b/>
              <w:bCs/>
              <w:lang w:val="sv-SE"/>
            </w:rPr>
            <w:t>Tekniska förvaltningen</w:t>
          </w:r>
          <w:r w:rsidRPr="00F71E30">
            <w:rPr>
              <w:bCs/>
              <w:lang w:val="sv-SE"/>
            </w:rPr>
            <w:t xml:space="preserve"> </w:t>
          </w:r>
          <w:bookmarkStart w:id="1" w:name="Separator_1"/>
          <w:r w:rsidRPr="00F71E30">
            <w:rPr>
              <w:bCs/>
            </w:rPr>
            <w:t>/</w:t>
          </w:r>
          <w:bookmarkEnd w:id="1"/>
          <w:r w:rsidRPr="00F71E30">
            <w:t xml:space="preserve"> </w:t>
          </w:r>
          <w:r>
            <w:rPr>
              <w:lang w:val="sv-SE"/>
            </w:rPr>
            <w:t>Gata- och trafikavdelningen</w:t>
          </w:r>
          <w:r w:rsidR="00EC7981">
            <w:rPr>
              <w:lang w:val="sv-SE"/>
            </w:rPr>
            <w:t xml:space="preserve">                                            </w:t>
          </w:r>
        </w:p>
      </w:tc>
    </w:tr>
    <w:tr w:rsidR="00B638BD" w:rsidRPr="009220B4" w14:paraId="3BC6CF49" w14:textId="77777777" w:rsidTr="00EB2DD0">
      <w:trPr>
        <w:trHeight w:val="227"/>
      </w:trPr>
      <w:tc>
        <w:tcPr>
          <w:tcW w:w="9638" w:type="dxa"/>
        </w:tcPr>
        <w:p w14:paraId="0BFDBB09" w14:textId="77777777" w:rsidR="00B638BD" w:rsidRPr="00921AF8" w:rsidRDefault="00B638BD" w:rsidP="00B638BD">
          <w:pPr>
            <w:pStyle w:val="Sidfot"/>
          </w:pPr>
        </w:p>
        <w:p w14:paraId="1FFCFE85" w14:textId="72611CC6" w:rsidR="00B638BD" w:rsidRPr="000E3855" w:rsidRDefault="00B638BD" w:rsidP="00B638BD">
          <w:pPr>
            <w:pStyle w:val="Sidfot"/>
            <w:spacing w:line="276" w:lineRule="auto"/>
            <w:rPr>
              <w:rFonts w:cs="Arial"/>
              <w:lang w:val="sv-SE"/>
            </w:rPr>
          </w:pPr>
          <w:r w:rsidRPr="000E3855">
            <w:rPr>
              <w:rFonts w:cs="Arial"/>
              <w:b/>
              <w:bCs/>
            </w:rPr>
            <w:t>Postadress: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  <w:lang w:val="sv-SE"/>
            </w:rPr>
            <w:t>Stadshuset</w:t>
          </w:r>
          <w:r w:rsidRPr="000E3855">
            <w:rPr>
              <w:rFonts w:cs="Arial"/>
            </w:rPr>
            <w:t xml:space="preserve">, </w:t>
          </w:r>
          <w:r>
            <w:rPr>
              <w:rFonts w:cs="Arial"/>
              <w:lang w:val="sv-SE"/>
            </w:rPr>
            <w:t>281 80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  <w:lang w:val="sv-SE"/>
            </w:rPr>
            <w:t>Hässleholm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Besöksadress: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sv-SE"/>
            </w:rPr>
            <w:t>Norra Kringelvägen 42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Telefon:</w:t>
          </w:r>
          <w:r w:rsidRPr="000E3855">
            <w:rPr>
              <w:rFonts w:cs="Arial"/>
            </w:rPr>
            <w:t> </w:t>
          </w:r>
          <w:r w:rsidR="00EF28E3">
            <w:rPr>
              <w:rFonts w:cs="Arial"/>
              <w:lang w:val="sv-SE"/>
            </w:rPr>
            <w:t xml:space="preserve">0451-26 </w:t>
          </w:r>
          <w:r w:rsidR="001161E6">
            <w:rPr>
              <w:rFonts w:cs="Arial"/>
              <w:lang w:val="sv-SE"/>
            </w:rPr>
            <w:t>70 00</w:t>
          </w:r>
          <w:r w:rsidRPr="000E3855">
            <w:rPr>
              <w:rFonts w:cs="Arial"/>
            </w:rPr>
            <w:t xml:space="preserve"> </w:t>
          </w:r>
        </w:p>
        <w:p w14:paraId="47BCFB46" w14:textId="73D5BE96" w:rsidR="00B638BD" w:rsidRPr="00EF28E3" w:rsidRDefault="00B638BD" w:rsidP="00B638BD">
          <w:pPr>
            <w:pStyle w:val="Sidfot"/>
            <w:spacing w:line="276" w:lineRule="auto"/>
            <w:rPr>
              <w:rStyle w:val="SidfotText8ptFet"/>
              <w:rFonts w:cs="Arial"/>
              <w:b w:val="0"/>
            </w:rPr>
          </w:pPr>
          <w:r w:rsidRPr="000E3855">
            <w:rPr>
              <w:rFonts w:cs="Arial"/>
              <w:b/>
            </w:rPr>
            <w:t>E-post:</w:t>
          </w:r>
          <w:r w:rsidRPr="000E3855">
            <w:rPr>
              <w:rFonts w:cs="Arial"/>
            </w:rPr>
            <w:t> </w:t>
          </w:r>
          <w:hyperlink r:id="rId1" w:history="1">
            <w:r w:rsidR="001161E6" w:rsidRPr="004327DC">
              <w:rPr>
                <w:rStyle w:val="Hyperlnk"/>
              </w:rPr>
              <w:t>christer.soderling</w:t>
            </w:r>
            <w:r w:rsidR="001161E6" w:rsidRPr="004327DC">
              <w:rPr>
                <w:rStyle w:val="Hyperlnk"/>
                <w:rFonts w:cs="Arial"/>
                <w:lang w:val="sv-SE"/>
              </w:rPr>
              <w:t>@hassleholm.se</w:t>
            </w:r>
          </w:hyperlink>
          <w:r w:rsidR="00EF28E3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Org. nr:</w:t>
          </w:r>
          <w:r w:rsidRPr="000E3855">
            <w:rPr>
              <w:rFonts w:cs="Arial"/>
            </w:rPr>
            <w:t> </w:t>
          </w:r>
          <w:r w:rsidRPr="00EF28E3">
            <w:rPr>
              <w:rFonts w:cs="Arial"/>
              <w:lang w:val="sv-SE"/>
            </w:rPr>
            <w:t>212000-0985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Webb:</w:t>
          </w:r>
          <w:r w:rsidRPr="000E3855">
            <w:rPr>
              <w:rFonts w:cs="Arial"/>
            </w:rPr>
            <w:t> </w:t>
          </w:r>
          <w:r>
            <w:rPr>
              <w:rStyle w:val="SidfotText8ptFet"/>
              <w:rFonts w:cs="Arial"/>
              <w:b w:val="0"/>
              <w:lang w:val="x-none"/>
            </w:rPr>
            <w:t>www.hassleholm.se</w:t>
          </w:r>
        </w:p>
        <w:p w14:paraId="380086CB" w14:textId="77777777" w:rsidR="00B638BD" w:rsidRPr="00EF28E3" w:rsidRDefault="00B638BD" w:rsidP="00B638BD">
          <w:pPr>
            <w:pStyle w:val="Sidfot"/>
            <w:spacing w:line="276" w:lineRule="auto"/>
            <w:rPr>
              <w:rStyle w:val="SidfotText8ptFet"/>
              <w:rFonts w:cs="Arial"/>
              <w:b w:val="0"/>
            </w:rPr>
          </w:pPr>
        </w:p>
        <w:p w14:paraId="073FF5D6" w14:textId="77777777" w:rsidR="00B638BD" w:rsidRPr="007942FC" w:rsidRDefault="00B638BD" w:rsidP="00B638BD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x-none"/>
            </w:rPr>
          </w:pPr>
        </w:p>
      </w:tc>
    </w:tr>
    <w:bookmarkEnd w:id="0"/>
  </w:tbl>
  <w:p w14:paraId="550AF45E" w14:textId="77777777" w:rsidR="00B638BD" w:rsidRDefault="00B638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6CC" w14:textId="77777777" w:rsidR="005B6A64" w:rsidRDefault="005B6A64" w:rsidP="00A679D2">
      <w:pPr>
        <w:spacing w:after="0"/>
      </w:pPr>
      <w:r>
        <w:separator/>
      </w:r>
    </w:p>
  </w:footnote>
  <w:footnote w:type="continuationSeparator" w:id="0">
    <w:p w14:paraId="7EF42F65" w14:textId="77777777" w:rsidR="005B6A64" w:rsidRDefault="005B6A64" w:rsidP="00A679D2">
      <w:pPr>
        <w:spacing w:after="0"/>
      </w:pPr>
      <w:r>
        <w:continuationSeparator/>
      </w:r>
    </w:p>
  </w:footnote>
  <w:footnote w:type="continuationNotice" w:id="1">
    <w:p w14:paraId="2524B7DB" w14:textId="77777777" w:rsidR="005B6A64" w:rsidRDefault="005B6A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2" w:type="dxa"/>
      <w:tblInd w:w="-993" w:type="dxa"/>
      <w:tblCellMar>
        <w:left w:w="0" w:type="dxa"/>
      </w:tblCellMar>
      <w:tblLook w:val="04A0" w:firstRow="1" w:lastRow="0" w:firstColumn="1" w:lastColumn="0" w:noHBand="0" w:noVBand="1"/>
    </w:tblPr>
    <w:tblGrid>
      <w:gridCol w:w="4924"/>
      <w:gridCol w:w="4528"/>
    </w:tblGrid>
    <w:tr w:rsidR="008541FE" w:rsidRPr="00E0013D" w14:paraId="714559D1" w14:textId="77777777" w:rsidTr="00CA2CFE">
      <w:trPr>
        <w:trHeight w:val="282"/>
      </w:trPr>
      <w:tc>
        <w:tcPr>
          <w:tcW w:w="4924" w:type="dxa"/>
        </w:tcPr>
        <w:p w14:paraId="7171205F" w14:textId="77777777" w:rsidR="008541FE" w:rsidRPr="00E0013D" w:rsidRDefault="008541FE" w:rsidP="00CA2CFE">
          <w:pPr>
            <w:tabs>
              <w:tab w:val="left" w:pos="3120"/>
            </w:tabs>
            <w:spacing w:after="0"/>
          </w:pPr>
        </w:p>
      </w:tc>
      <w:tc>
        <w:tcPr>
          <w:tcW w:w="4528" w:type="dxa"/>
        </w:tcPr>
        <w:p w14:paraId="1BF3C125" w14:textId="77777777" w:rsidR="008541FE" w:rsidRPr="00E0013D" w:rsidRDefault="00D37A91" w:rsidP="00CA2CFE">
          <w:pPr>
            <w:pStyle w:val="Adressat"/>
            <w:jc w:val="right"/>
          </w:pPr>
          <w:r>
            <w:fldChar w:fldCharType="begin"/>
          </w:r>
          <w:r w:rsidR="008541FE">
            <w:instrText xml:space="preserve"> PAGE  \* Arabic  \* MERGEFORMAT </w:instrText>
          </w:r>
          <w:r>
            <w:fldChar w:fldCharType="separate"/>
          </w:r>
          <w:r w:rsidR="009C1677">
            <w:rPr>
              <w:noProof/>
            </w:rPr>
            <w:t>2</w:t>
          </w:r>
          <w:r>
            <w:fldChar w:fldCharType="end"/>
          </w:r>
          <w:r w:rsidR="008541FE">
            <w:t>(</w:t>
          </w:r>
          <w:fldSimple w:instr=" NUMPAGES  \* Arabic  \* MERGEFORMAT ">
            <w:r w:rsidR="009C1677">
              <w:rPr>
                <w:noProof/>
              </w:rPr>
              <w:t>2</w:t>
            </w:r>
          </w:fldSimple>
          <w:r w:rsidR="008541FE">
            <w:t>)</w:t>
          </w:r>
        </w:p>
      </w:tc>
    </w:tr>
  </w:tbl>
  <w:p w14:paraId="0C939BAB" w14:textId="77777777" w:rsidR="008541FE" w:rsidRDefault="008541FE" w:rsidP="0028516C">
    <w:pPr>
      <w:pStyle w:val="Adressa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5"/>
    </w:tblGrid>
    <w:tr w:rsidR="00CA2CFE" w14:paraId="1FC52C01" w14:textId="77777777" w:rsidTr="00CA2CFE">
      <w:trPr>
        <w:trHeight w:val="1687"/>
      </w:trPr>
      <w:tc>
        <w:tcPr>
          <w:tcW w:w="9245" w:type="dxa"/>
        </w:tcPr>
        <w:p w14:paraId="26B59941" w14:textId="77777777" w:rsidR="00CA2CFE" w:rsidRDefault="00CA2CFE">
          <w:pPr>
            <w:pStyle w:val="Sidhuvud"/>
          </w:pPr>
        </w:p>
      </w:tc>
    </w:tr>
  </w:tbl>
  <w:p w14:paraId="6A35F096" w14:textId="77777777" w:rsidR="00CA2CFE" w:rsidRPr="00EC7981" w:rsidRDefault="00B638BD">
    <w:pPr>
      <w:pStyle w:val="Sidhuvud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0" allowOverlap="1" wp14:anchorId="540F7124" wp14:editId="6F744D0A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1623803" cy="1364571"/>
          <wp:effectExtent l="0" t="0" r="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03" cy="1364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106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65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F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F6A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6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C8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2D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A5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6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6CE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9EF"/>
    <w:multiLevelType w:val="hybridMultilevel"/>
    <w:tmpl w:val="1AEE7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32"/>
    <w:multiLevelType w:val="multilevel"/>
    <w:tmpl w:val="3C7232B2"/>
    <w:styleLink w:val="Hsslekolmspunktlist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291C56"/>
    <w:multiLevelType w:val="singleLevel"/>
    <w:tmpl w:val="0054F48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num w:numId="1" w16cid:durableId="1365787550">
    <w:abstractNumId w:val="8"/>
  </w:num>
  <w:num w:numId="2" w16cid:durableId="712198627">
    <w:abstractNumId w:val="3"/>
  </w:num>
  <w:num w:numId="3" w16cid:durableId="428700414">
    <w:abstractNumId w:val="2"/>
  </w:num>
  <w:num w:numId="4" w16cid:durableId="2023166920">
    <w:abstractNumId w:val="1"/>
  </w:num>
  <w:num w:numId="5" w16cid:durableId="1021198189">
    <w:abstractNumId w:val="0"/>
  </w:num>
  <w:num w:numId="6" w16cid:durableId="1359157938">
    <w:abstractNumId w:val="9"/>
  </w:num>
  <w:num w:numId="7" w16cid:durableId="1239755978">
    <w:abstractNumId w:val="7"/>
  </w:num>
  <w:num w:numId="8" w16cid:durableId="837118588">
    <w:abstractNumId w:val="6"/>
  </w:num>
  <w:num w:numId="9" w16cid:durableId="1117068188">
    <w:abstractNumId w:val="5"/>
  </w:num>
  <w:num w:numId="10" w16cid:durableId="1552112115">
    <w:abstractNumId w:val="4"/>
  </w:num>
  <w:num w:numId="11" w16cid:durableId="1171142395">
    <w:abstractNumId w:val="11"/>
  </w:num>
  <w:num w:numId="12" w16cid:durableId="1937864856">
    <w:abstractNumId w:val="10"/>
  </w:num>
  <w:num w:numId="13" w16cid:durableId="142506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BD"/>
    <w:rsid w:val="000079D7"/>
    <w:rsid w:val="00016550"/>
    <w:rsid w:val="000166E2"/>
    <w:rsid w:val="00017D19"/>
    <w:rsid w:val="000209E9"/>
    <w:rsid w:val="00021B30"/>
    <w:rsid w:val="000259F9"/>
    <w:rsid w:val="00025A9E"/>
    <w:rsid w:val="000268EA"/>
    <w:rsid w:val="00026D15"/>
    <w:rsid w:val="000304C9"/>
    <w:rsid w:val="00035877"/>
    <w:rsid w:val="000405FF"/>
    <w:rsid w:val="00040D82"/>
    <w:rsid w:val="000762E4"/>
    <w:rsid w:val="00081473"/>
    <w:rsid w:val="0008407B"/>
    <w:rsid w:val="000901F7"/>
    <w:rsid w:val="000941F1"/>
    <w:rsid w:val="000A2ABC"/>
    <w:rsid w:val="000B45DA"/>
    <w:rsid w:val="000B69B4"/>
    <w:rsid w:val="000B7B8C"/>
    <w:rsid w:val="000C0877"/>
    <w:rsid w:val="000C0ACB"/>
    <w:rsid w:val="000D112C"/>
    <w:rsid w:val="000D341A"/>
    <w:rsid w:val="000D5A94"/>
    <w:rsid w:val="000D71AF"/>
    <w:rsid w:val="000F4888"/>
    <w:rsid w:val="000F508A"/>
    <w:rsid w:val="00100F39"/>
    <w:rsid w:val="0010342A"/>
    <w:rsid w:val="00115630"/>
    <w:rsid w:val="001161E6"/>
    <w:rsid w:val="00116CA2"/>
    <w:rsid w:val="001361D5"/>
    <w:rsid w:val="00155EC6"/>
    <w:rsid w:val="00161DF9"/>
    <w:rsid w:val="001666D1"/>
    <w:rsid w:val="00172D3D"/>
    <w:rsid w:val="001762D9"/>
    <w:rsid w:val="00192907"/>
    <w:rsid w:val="00193730"/>
    <w:rsid w:val="001A6B77"/>
    <w:rsid w:val="001A6E37"/>
    <w:rsid w:val="001B5EE0"/>
    <w:rsid w:val="001C1878"/>
    <w:rsid w:val="001D0A30"/>
    <w:rsid w:val="001D22B0"/>
    <w:rsid w:val="001E0D56"/>
    <w:rsid w:val="001E177D"/>
    <w:rsid w:val="001E1A91"/>
    <w:rsid w:val="001E5F56"/>
    <w:rsid w:val="001F17D0"/>
    <w:rsid w:val="001F4E43"/>
    <w:rsid w:val="001F721D"/>
    <w:rsid w:val="001F734D"/>
    <w:rsid w:val="00202FEE"/>
    <w:rsid w:val="00220014"/>
    <w:rsid w:val="0022207E"/>
    <w:rsid w:val="00222799"/>
    <w:rsid w:val="0022649A"/>
    <w:rsid w:val="00236B0F"/>
    <w:rsid w:val="00241A5A"/>
    <w:rsid w:val="002538E6"/>
    <w:rsid w:val="002553EE"/>
    <w:rsid w:val="0027165A"/>
    <w:rsid w:val="00273BF3"/>
    <w:rsid w:val="002771B6"/>
    <w:rsid w:val="00277354"/>
    <w:rsid w:val="0028473A"/>
    <w:rsid w:val="0028516C"/>
    <w:rsid w:val="00287B62"/>
    <w:rsid w:val="00295A02"/>
    <w:rsid w:val="002B335F"/>
    <w:rsid w:val="002B3F28"/>
    <w:rsid w:val="002C3CA8"/>
    <w:rsid w:val="002D1B0F"/>
    <w:rsid w:val="002D541A"/>
    <w:rsid w:val="002E480B"/>
    <w:rsid w:val="002E763A"/>
    <w:rsid w:val="002F10C9"/>
    <w:rsid w:val="002F35FC"/>
    <w:rsid w:val="003026D2"/>
    <w:rsid w:val="003070C7"/>
    <w:rsid w:val="00314A25"/>
    <w:rsid w:val="0032037E"/>
    <w:rsid w:val="00330488"/>
    <w:rsid w:val="003359AE"/>
    <w:rsid w:val="00336CC2"/>
    <w:rsid w:val="00337FF8"/>
    <w:rsid w:val="0034265F"/>
    <w:rsid w:val="00354F72"/>
    <w:rsid w:val="00360165"/>
    <w:rsid w:val="00360A33"/>
    <w:rsid w:val="0036355C"/>
    <w:rsid w:val="00363A85"/>
    <w:rsid w:val="00364A1E"/>
    <w:rsid w:val="00365594"/>
    <w:rsid w:val="00373EB4"/>
    <w:rsid w:val="003802A4"/>
    <w:rsid w:val="003806F3"/>
    <w:rsid w:val="003A21D0"/>
    <w:rsid w:val="003A6403"/>
    <w:rsid w:val="003A78D0"/>
    <w:rsid w:val="003A7D8A"/>
    <w:rsid w:val="003C6F02"/>
    <w:rsid w:val="003C7565"/>
    <w:rsid w:val="003E34E3"/>
    <w:rsid w:val="003E466D"/>
    <w:rsid w:val="00401A24"/>
    <w:rsid w:val="00410CD5"/>
    <w:rsid w:val="0042496D"/>
    <w:rsid w:val="00430F49"/>
    <w:rsid w:val="004425DE"/>
    <w:rsid w:val="004441D4"/>
    <w:rsid w:val="00446C09"/>
    <w:rsid w:val="00447E64"/>
    <w:rsid w:val="004539F8"/>
    <w:rsid w:val="00467453"/>
    <w:rsid w:val="00481CBA"/>
    <w:rsid w:val="00487D28"/>
    <w:rsid w:val="004923A1"/>
    <w:rsid w:val="004937D9"/>
    <w:rsid w:val="004A0E00"/>
    <w:rsid w:val="004A2456"/>
    <w:rsid w:val="004A3F09"/>
    <w:rsid w:val="004A5651"/>
    <w:rsid w:val="004A5DB8"/>
    <w:rsid w:val="004D09CA"/>
    <w:rsid w:val="004E044B"/>
    <w:rsid w:val="004E1520"/>
    <w:rsid w:val="004E4317"/>
    <w:rsid w:val="004E6E66"/>
    <w:rsid w:val="004E77A5"/>
    <w:rsid w:val="004E79F9"/>
    <w:rsid w:val="004F2FC6"/>
    <w:rsid w:val="00506AD1"/>
    <w:rsid w:val="005070C0"/>
    <w:rsid w:val="00515A01"/>
    <w:rsid w:val="00542976"/>
    <w:rsid w:val="00542FDC"/>
    <w:rsid w:val="00543598"/>
    <w:rsid w:val="00543A71"/>
    <w:rsid w:val="0054449F"/>
    <w:rsid w:val="005513FB"/>
    <w:rsid w:val="00557C22"/>
    <w:rsid w:val="0056088B"/>
    <w:rsid w:val="00560C38"/>
    <w:rsid w:val="00562128"/>
    <w:rsid w:val="00563C07"/>
    <w:rsid w:val="005658E7"/>
    <w:rsid w:val="00570A5E"/>
    <w:rsid w:val="00571254"/>
    <w:rsid w:val="00581DCA"/>
    <w:rsid w:val="00582788"/>
    <w:rsid w:val="00597FEF"/>
    <w:rsid w:val="005A4028"/>
    <w:rsid w:val="005B5A4A"/>
    <w:rsid w:val="005B6A64"/>
    <w:rsid w:val="005B772E"/>
    <w:rsid w:val="005C33A3"/>
    <w:rsid w:val="005C5AF2"/>
    <w:rsid w:val="005D4027"/>
    <w:rsid w:val="005E1398"/>
    <w:rsid w:val="005E1DEE"/>
    <w:rsid w:val="005E3C3E"/>
    <w:rsid w:val="005F58EA"/>
    <w:rsid w:val="005F7104"/>
    <w:rsid w:val="006000EA"/>
    <w:rsid w:val="00604F5B"/>
    <w:rsid w:val="00606E59"/>
    <w:rsid w:val="006364F7"/>
    <w:rsid w:val="00643846"/>
    <w:rsid w:val="006468CD"/>
    <w:rsid w:val="00646DB2"/>
    <w:rsid w:val="00654735"/>
    <w:rsid w:val="00663D7F"/>
    <w:rsid w:val="00665B87"/>
    <w:rsid w:val="00674125"/>
    <w:rsid w:val="00681FB6"/>
    <w:rsid w:val="00687137"/>
    <w:rsid w:val="0068781D"/>
    <w:rsid w:val="00696E5A"/>
    <w:rsid w:val="006B11FA"/>
    <w:rsid w:val="006B2842"/>
    <w:rsid w:val="006B315A"/>
    <w:rsid w:val="006C40B2"/>
    <w:rsid w:val="006D4B87"/>
    <w:rsid w:val="006F29B8"/>
    <w:rsid w:val="006F2B4C"/>
    <w:rsid w:val="00702506"/>
    <w:rsid w:val="00714F5C"/>
    <w:rsid w:val="00732777"/>
    <w:rsid w:val="00735B66"/>
    <w:rsid w:val="00744C59"/>
    <w:rsid w:val="00760BB0"/>
    <w:rsid w:val="0076655C"/>
    <w:rsid w:val="007719C1"/>
    <w:rsid w:val="00773977"/>
    <w:rsid w:val="00773EC9"/>
    <w:rsid w:val="007834E5"/>
    <w:rsid w:val="00784DE6"/>
    <w:rsid w:val="007864A9"/>
    <w:rsid w:val="007911EC"/>
    <w:rsid w:val="00797EDA"/>
    <w:rsid w:val="007B1B7C"/>
    <w:rsid w:val="007B369B"/>
    <w:rsid w:val="007B6FBB"/>
    <w:rsid w:val="007C1770"/>
    <w:rsid w:val="007C28DA"/>
    <w:rsid w:val="007C55E1"/>
    <w:rsid w:val="007C6DA9"/>
    <w:rsid w:val="007D3091"/>
    <w:rsid w:val="007D582E"/>
    <w:rsid w:val="007E0130"/>
    <w:rsid w:val="007E2A9E"/>
    <w:rsid w:val="007E6E6A"/>
    <w:rsid w:val="007F0D11"/>
    <w:rsid w:val="007F1108"/>
    <w:rsid w:val="007F5EE8"/>
    <w:rsid w:val="00801BF2"/>
    <w:rsid w:val="00806CAA"/>
    <w:rsid w:val="00812380"/>
    <w:rsid w:val="0082155D"/>
    <w:rsid w:val="0082359D"/>
    <w:rsid w:val="008249A2"/>
    <w:rsid w:val="00834BA7"/>
    <w:rsid w:val="00844A5F"/>
    <w:rsid w:val="008464AB"/>
    <w:rsid w:val="00853155"/>
    <w:rsid w:val="008541FE"/>
    <w:rsid w:val="0085452D"/>
    <w:rsid w:val="00854F7A"/>
    <w:rsid w:val="0085796C"/>
    <w:rsid w:val="00865129"/>
    <w:rsid w:val="00865AFA"/>
    <w:rsid w:val="00866913"/>
    <w:rsid w:val="008771BA"/>
    <w:rsid w:val="0087760E"/>
    <w:rsid w:val="00877BC1"/>
    <w:rsid w:val="00880F62"/>
    <w:rsid w:val="00884268"/>
    <w:rsid w:val="00886637"/>
    <w:rsid w:val="00893756"/>
    <w:rsid w:val="00896FE3"/>
    <w:rsid w:val="008A618E"/>
    <w:rsid w:val="008A7488"/>
    <w:rsid w:val="008B003D"/>
    <w:rsid w:val="008C30CB"/>
    <w:rsid w:val="008D44EB"/>
    <w:rsid w:val="008E6C80"/>
    <w:rsid w:val="008F1F2F"/>
    <w:rsid w:val="008F7ECC"/>
    <w:rsid w:val="00903F0C"/>
    <w:rsid w:val="009103BB"/>
    <w:rsid w:val="00914E07"/>
    <w:rsid w:val="009241CE"/>
    <w:rsid w:val="009418BA"/>
    <w:rsid w:val="00944520"/>
    <w:rsid w:val="00952B18"/>
    <w:rsid w:val="00957D41"/>
    <w:rsid w:val="009729E0"/>
    <w:rsid w:val="00977639"/>
    <w:rsid w:val="00982665"/>
    <w:rsid w:val="00983F48"/>
    <w:rsid w:val="0098754F"/>
    <w:rsid w:val="009904FF"/>
    <w:rsid w:val="00992D7E"/>
    <w:rsid w:val="009A10F8"/>
    <w:rsid w:val="009B116E"/>
    <w:rsid w:val="009B6BD8"/>
    <w:rsid w:val="009C062F"/>
    <w:rsid w:val="009C1677"/>
    <w:rsid w:val="009C1899"/>
    <w:rsid w:val="009C20AC"/>
    <w:rsid w:val="009C21FD"/>
    <w:rsid w:val="009C63E2"/>
    <w:rsid w:val="009D224F"/>
    <w:rsid w:val="009E02BA"/>
    <w:rsid w:val="00A0048C"/>
    <w:rsid w:val="00A128F7"/>
    <w:rsid w:val="00A2146E"/>
    <w:rsid w:val="00A278F8"/>
    <w:rsid w:val="00A32FF4"/>
    <w:rsid w:val="00A36187"/>
    <w:rsid w:val="00A3669B"/>
    <w:rsid w:val="00A36FB6"/>
    <w:rsid w:val="00A500EB"/>
    <w:rsid w:val="00A645C8"/>
    <w:rsid w:val="00A64D51"/>
    <w:rsid w:val="00A650B4"/>
    <w:rsid w:val="00A679D2"/>
    <w:rsid w:val="00A73617"/>
    <w:rsid w:val="00A96CEC"/>
    <w:rsid w:val="00AA3770"/>
    <w:rsid w:val="00AA560F"/>
    <w:rsid w:val="00AB3C3C"/>
    <w:rsid w:val="00AB59BA"/>
    <w:rsid w:val="00AB59F5"/>
    <w:rsid w:val="00AC1615"/>
    <w:rsid w:val="00AC62BB"/>
    <w:rsid w:val="00AC7814"/>
    <w:rsid w:val="00AD0724"/>
    <w:rsid w:val="00AD11DD"/>
    <w:rsid w:val="00AE788D"/>
    <w:rsid w:val="00B063D1"/>
    <w:rsid w:val="00B066A9"/>
    <w:rsid w:val="00B13FB0"/>
    <w:rsid w:val="00B1499A"/>
    <w:rsid w:val="00B15B49"/>
    <w:rsid w:val="00B20A38"/>
    <w:rsid w:val="00B245DF"/>
    <w:rsid w:val="00B322B9"/>
    <w:rsid w:val="00B328C1"/>
    <w:rsid w:val="00B42FB6"/>
    <w:rsid w:val="00B45D58"/>
    <w:rsid w:val="00B5282A"/>
    <w:rsid w:val="00B638BD"/>
    <w:rsid w:val="00B65927"/>
    <w:rsid w:val="00B6606A"/>
    <w:rsid w:val="00B77C69"/>
    <w:rsid w:val="00B8030D"/>
    <w:rsid w:val="00B82A81"/>
    <w:rsid w:val="00B855D5"/>
    <w:rsid w:val="00BA0809"/>
    <w:rsid w:val="00BA28DB"/>
    <w:rsid w:val="00BA4FFF"/>
    <w:rsid w:val="00BA7FBD"/>
    <w:rsid w:val="00BB5BE8"/>
    <w:rsid w:val="00BC2258"/>
    <w:rsid w:val="00BD298E"/>
    <w:rsid w:val="00BF20D4"/>
    <w:rsid w:val="00BF4185"/>
    <w:rsid w:val="00BF6140"/>
    <w:rsid w:val="00BF68E5"/>
    <w:rsid w:val="00C11892"/>
    <w:rsid w:val="00C25377"/>
    <w:rsid w:val="00C36159"/>
    <w:rsid w:val="00C47872"/>
    <w:rsid w:val="00C47B87"/>
    <w:rsid w:val="00C50754"/>
    <w:rsid w:val="00C5311A"/>
    <w:rsid w:val="00C849DA"/>
    <w:rsid w:val="00CA2CFE"/>
    <w:rsid w:val="00CA41D1"/>
    <w:rsid w:val="00CC0A97"/>
    <w:rsid w:val="00CE245A"/>
    <w:rsid w:val="00CF1A7D"/>
    <w:rsid w:val="00CF1FCE"/>
    <w:rsid w:val="00CF7A4A"/>
    <w:rsid w:val="00D10AEC"/>
    <w:rsid w:val="00D17EA5"/>
    <w:rsid w:val="00D330AE"/>
    <w:rsid w:val="00D37A91"/>
    <w:rsid w:val="00D40505"/>
    <w:rsid w:val="00D57B2E"/>
    <w:rsid w:val="00D57FA4"/>
    <w:rsid w:val="00D61B71"/>
    <w:rsid w:val="00D6371B"/>
    <w:rsid w:val="00D70523"/>
    <w:rsid w:val="00D72C0D"/>
    <w:rsid w:val="00D77F95"/>
    <w:rsid w:val="00D824E8"/>
    <w:rsid w:val="00DA5135"/>
    <w:rsid w:val="00DA5AF4"/>
    <w:rsid w:val="00DA6BFC"/>
    <w:rsid w:val="00DC1129"/>
    <w:rsid w:val="00DC3386"/>
    <w:rsid w:val="00DC4904"/>
    <w:rsid w:val="00DC793A"/>
    <w:rsid w:val="00DD1639"/>
    <w:rsid w:val="00DD2C3B"/>
    <w:rsid w:val="00DF3680"/>
    <w:rsid w:val="00DF7855"/>
    <w:rsid w:val="00E00138"/>
    <w:rsid w:val="00E0013D"/>
    <w:rsid w:val="00E101B9"/>
    <w:rsid w:val="00E14541"/>
    <w:rsid w:val="00E16646"/>
    <w:rsid w:val="00E23C87"/>
    <w:rsid w:val="00E244DB"/>
    <w:rsid w:val="00E35850"/>
    <w:rsid w:val="00E416EB"/>
    <w:rsid w:val="00E43ECA"/>
    <w:rsid w:val="00E5581C"/>
    <w:rsid w:val="00E6196D"/>
    <w:rsid w:val="00E67474"/>
    <w:rsid w:val="00E74FF2"/>
    <w:rsid w:val="00E82279"/>
    <w:rsid w:val="00E83B4C"/>
    <w:rsid w:val="00E91958"/>
    <w:rsid w:val="00EA022B"/>
    <w:rsid w:val="00EC0410"/>
    <w:rsid w:val="00EC7981"/>
    <w:rsid w:val="00ED03C6"/>
    <w:rsid w:val="00ED259A"/>
    <w:rsid w:val="00ED7407"/>
    <w:rsid w:val="00EE0731"/>
    <w:rsid w:val="00EF2584"/>
    <w:rsid w:val="00EF28E3"/>
    <w:rsid w:val="00F0108F"/>
    <w:rsid w:val="00F06B42"/>
    <w:rsid w:val="00F1191E"/>
    <w:rsid w:val="00F121FA"/>
    <w:rsid w:val="00F12E21"/>
    <w:rsid w:val="00F207A8"/>
    <w:rsid w:val="00F34EFA"/>
    <w:rsid w:val="00F37ADF"/>
    <w:rsid w:val="00F4791B"/>
    <w:rsid w:val="00F602D4"/>
    <w:rsid w:val="00F670A2"/>
    <w:rsid w:val="00F76100"/>
    <w:rsid w:val="00F822BD"/>
    <w:rsid w:val="00F93894"/>
    <w:rsid w:val="00F95080"/>
    <w:rsid w:val="00F95BA2"/>
    <w:rsid w:val="00FA042D"/>
    <w:rsid w:val="00FA64CE"/>
    <w:rsid w:val="00FA71D2"/>
    <w:rsid w:val="00FB5139"/>
    <w:rsid w:val="00FC0592"/>
    <w:rsid w:val="00FC1446"/>
    <w:rsid w:val="00FC22A9"/>
    <w:rsid w:val="00FC2A3F"/>
    <w:rsid w:val="00FE0183"/>
    <w:rsid w:val="00FE1F78"/>
    <w:rsid w:val="00FE342F"/>
    <w:rsid w:val="00FE5223"/>
    <w:rsid w:val="00FF11A2"/>
    <w:rsid w:val="00FF16F6"/>
    <w:rsid w:val="00FF2039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F107"/>
  <w15:docId w15:val="{99774EDD-5F70-4ACF-BAC6-4111548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BD"/>
    <w:pPr>
      <w:spacing w:after="200"/>
    </w:pPr>
    <w:rPr>
      <w:color w:val="000000"/>
      <w:sz w:val="24"/>
      <w:szCs w:val="22"/>
      <w:lang w:val="sv-SE"/>
    </w:rPr>
  </w:style>
  <w:style w:type="paragraph" w:styleId="Rubrik1">
    <w:name w:val="heading 1"/>
    <w:next w:val="Normal"/>
    <w:link w:val="Rubrik1Char"/>
    <w:uiPriority w:val="1"/>
    <w:qFormat/>
    <w:rsid w:val="003C6F02"/>
    <w:pPr>
      <w:keepNext/>
      <w:keepLines/>
      <w:spacing w:after="200"/>
      <w:outlineLvl w:val="0"/>
    </w:pPr>
    <w:rPr>
      <w:rFonts w:asciiTheme="majorHAnsi" w:eastAsia="Times New Roman" w:hAnsiTheme="majorHAnsi"/>
      <w:b/>
      <w:bCs/>
      <w:color w:val="000000"/>
      <w:sz w:val="42"/>
      <w:szCs w:val="28"/>
    </w:rPr>
  </w:style>
  <w:style w:type="paragraph" w:styleId="Rubrik2">
    <w:name w:val="heading 2"/>
    <w:next w:val="Normal"/>
    <w:link w:val="Rubrik2Char"/>
    <w:uiPriority w:val="1"/>
    <w:qFormat/>
    <w:rsid w:val="003C6F02"/>
    <w:pPr>
      <w:keepNext/>
      <w:keepLines/>
      <w:spacing w:after="200"/>
      <w:outlineLvl w:val="1"/>
    </w:pPr>
    <w:rPr>
      <w:rFonts w:asciiTheme="majorHAnsi" w:eastAsia="Times New Roman" w:hAnsiTheme="majorHAnsi"/>
      <w:b/>
      <w:bCs/>
      <w:color w:val="000000"/>
      <w:sz w:val="36"/>
      <w:szCs w:val="26"/>
    </w:rPr>
  </w:style>
  <w:style w:type="paragraph" w:styleId="Rubrik3">
    <w:name w:val="heading 3"/>
    <w:next w:val="Normal"/>
    <w:link w:val="Rubrik3Char"/>
    <w:uiPriority w:val="1"/>
    <w:qFormat/>
    <w:rsid w:val="003C6F02"/>
    <w:pPr>
      <w:keepNext/>
      <w:keepLines/>
      <w:spacing w:after="200"/>
      <w:outlineLvl w:val="2"/>
    </w:pPr>
    <w:rPr>
      <w:rFonts w:asciiTheme="majorHAnsi" w:eastAsia="Times New Roman" w:hAnsiTheme="majorHAnsi"/>
      <w:b/>
      <w:bCs/>
      <w:color w:val="000000"/>
      <w:sz w:val="30"/>
      <w:szCs w:val="22"/>
    </w:rPr>
  </w:style>
  <w:style w:type="paragraph" w:styleId="Rubrik4">
    <w:name w:val="heading 4"/>
    <w:next w:val="Brdtext"/>
    <w:link w:val="Rubrik4Char"/>
    <w:uiPriority w:val="9"/>
    <w:rsid w:val="00A679D2"/>
    <w:pPr>
      <w:keepNext/>
      <w:keepLines/>
      <w:spacing w:before="200" w:line="276" w:lineRule="auto"/>
      <w:outlineLvl w:val="3"/>
    </w:pPr>
    <w:rPr>
      <w:rFonts w:ascii="Arial Black" w:eastAsia="Times New Roman" w:hAnsi="Arial Black"/>
      <w:b/>
      <w:bCs/>
      <w:i/>
      <w:iCs/>
      <w:color w:val="00000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rsid w:val="00784DE6"/>
    <w:pPr>
      <w:keepNext/>
      <w:keepLines/>
      <w:spacing w:before="200" w:after="0"/>
      <w:outlineLvl w:val="4"/>
    </w:pPr>
    <w:rPr>
      <w:rFonts w:ascii="Arial Black" w:eastAsia="Times New Roman" w:hAnsi="Arial Black"/>
      <w:sz w:val="22"/>
      <w:lang w:val="x-none"/>
    </w:rPr>
  </w:style>
  <w:style w:type="paragraph" w:styleId="Rubrik6">
    <w:name w:val="heading 6"/>
    <w:basedOn w:val="Normal"/>
    <w:next w:val="Normal"/>
    <w:link w:val="Rubrik6Char"/>
    <w:uiPriority w:val="9"/>
    <w:rsid w:val="00784DE6"/>
    <w:pPr>
      <w:keepNext/>
      <w:keepLines/>
      <w:spacing w:before="200" w:after="0"/>
      <w:outlineLvl w:val="5"/>
    </w:pPr>
    <w:rPr>
      <w:rFonts w:ascii="Arial Black" w:eastAsia="Times New Roman" w:hAnsi="Arial Black"/>
      <w:i/>
      <w:iCs/>
      <w:sz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rsid w:val="00784DE6"/>
    <w:pPr>
      <w:keepNext/>
      <w:keepLines/>
      <w:spacing w:before="200" w:after="0"/>
      <w:outlineLvl w:val="6"/>
    </w:pPr>
    <w:rPr>
      <w:rFonts w:ascii="Arial Black" w:eastAsia="Times New Roman" w:hAnsi="Arial Black"/>
      <w:i/>
      <w:iCs/>
      <w:sz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rsid w:val="00784DE6"/>
    <w:pPr>
      <w:keepNext/>
      <w:keepLines/>
      <w:spacing w:before="200" w:after="0"/>
      <w:outlineLvl w:val="7"/>
    </w:pPr>
    <w:rPr>
      <w:rFonts w:ascii="Arial Black" w:eastAsia="Times New Roman" w:hAnsi="Arial Black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rsid w:val="00784DE6"/>
    <w:pPr>
      <w:keepNext/>
      <w:keepLines/>
      <w:spacing w:before="200" w:after="0"/>
      <w:outlineLvl w:val="8"/>
    </w:pPr>
    <w:rPr>
      <w:rFonts w:ascii="Arial Black" w:eastAsia="Times New Roman" w:hAnsi="Arial Black"/>
      <w:i/>
      <w:iCs/>
      <w:sz w:val="20"/>
      <w:szCs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3C6F02"/>
    <w:rPr>
      <w:rFonts w:asciiTheme="majorHAnsi" w:eastAsia="Times New Roman" w:hAnsiTheme="majorHAnsi"/>
      <w:b/>
      <w:bCs/>
      <w:color w:val="000000"/>
      <w:sz w:val="42"/>
      <w:szCs w:val="28"/>
    </w:rPr>
  </w:style>
  <w:style w:type="character" w:customStyle="1" w:styleId="Rubrik2Char">
    <w:name w:val="Rubrik 2 Char"/>
    <w:link w:val="Rubrik2"/>
    <w:uiPriority w:val="1"/>
    <w:rsid w:val="003C6F02"/>
    <w:rPr>
      <w:rFonts w:asciiTheme="majorHAnsi" w:eastAsia="Times New Roman" w:hAnsiTheme="majorHAnsi"/>
      <w:b/>
      <w:bCs/>
      <w:color w:val="000000"/>
      <w:sz w:val="36"/>
      <w:szCs w:val="26"/>
    </w:rPr>
  </w:style>
  <w:style w:type="character" w:customStyle="1" w:styleId="Rubrik3Char">
    <w:name w:val="Rubrik 3 Char"/>
    <w:link w:val="Rubrik3"/>
    <w:uiPriority w:val="1"/>
    <w:rsid w:val="003C6F02"/>
    <w:rPr>
      <w:rFonts w:asciiTheme="majorHAnsi" w:eastAsia="Times New Roman" w:hAnsiTheme="majorHAnsi"/>
      <w:b/>
      <w:bCs/>
      <w:color w:val="000000"/>
      <w:sz w:val="30"/>
      <w:szCs w:val="22"/>
    </w:rPr>
  </w:style>
  <w:style w:type="character" w:customStyle="1" w:styleId="Rubrik4Char">
    <w:name w:val="Rubrik 4 Char"/>
    <w:link w:val="Rubrik4"/>
    <w:uiPriority w:val="9"/>
    <w:semiHidden/>
    <w:rsid w:val="007C28DA"/>
    <w:rPr>
      <w:rFonts w:ascii="Arial Black" w:eastAsia="Times New Roman" w:hAnsi="Arial Black"/>
      <w:b/>
      <w:bCs/>
      <w:i/>
      <w:iCs/>
      <w:color w:val="000000"/>
      <w:sz w:val="22"/>
      <w:szCs w:val="22"/>
      <w:lang w:eastAsia="en-US" w:bidi="ar-SA"/>
    </w:rPr>
  </w:style>
  <w:style w:type="character" w:customStyle="1" w:styleId="Rubrik5Char">
    <w:name w:val="Rubrik 5 Char"/>
    <w:link w:val="Rubrik5"/>
    <w:uiPriority w:val="9"/>
    <w:semiHidden/>
    <w:rsid w:val="007C28DA"/>
    <w:rPr>
      <w:rFonts w:ascii="Arial Black" w:eastAsia="Times New Roman" w:hAnsi="Arial Black"/>
      <w:color w:val="000000"/>
      <w:sz w:val="22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7C28DA"/>
    <w:rPr>
      <w:rFonts w:ascii="Arial Black" w:eastAsia="Times New Roman" w:hAnsi="Arial Black"/>
      <w:i/>
      <w:iCs/>
      <w:color w:val="000000"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7C28DA"/>
    <w:rPr>
      <w:rFonts w:ascii="Arial Black" w:eastAsia="Times New Roman" w:hAnsi="Arial Black"/>
      <w:i/>
      <w:iCs/>
      <w:color w:val="000000"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7C28DA"/>
    <w:rPr>
      <w:rFonts w:ascii="Arial Black" w:eastAsia="Times New Roman" w:hAnsi="Arial Black"/>
      <w:color w:val="000000"/>
      <w:lang w:eastAsia="en-US"/>
    </w:rPr>
  </w:style>
  <w:style w:type="character" w:customStyle="1" w:styleId="Rubrik9Char">
    <w:name w:val="Rubrik 9 Char"/>
    <w:link w:val="Rubrik9"/>
    <w:uiPriority w:val="9"/>
    <w:semiHidden/>
    <w:rsid w:val="007C28DA"/>
    <w:rPr>
      <w:rFonts w:ascii="Arial Black" w:eastAsia="Times New Roman" w:hAnsi="Arial Black"/>
      <w:i/>
      <w:iCs/>
      <w:color w:val="000000"/>
      <w:lang w:eastAsia="en-US"/>
    </w:rPr>
  </w:style>
  <w:style w:type="paragraph" w:styleId="Rubrik">
    <w:name w:val="Title"/>
    <w:next w:val="Brdtext"/>
    <w:link w:val="RubrikChar"/>
    <w:uiPriority w:val="10"/>
    <w:rsid w:val="00DF7855"/>
    <w:pPr>
      <w:spacing w:after="300"/>
      <w:contextualSpacing/>
    </w:pPr>
    <w:rPr>
      <w:rFonts w:ascii="Arial Black" w:eastAsia="Times New Roman" w:hAnsi="Arial Black"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semiHidden/>
    <w:rsid w:val="007C28DA"/>
    <w:rPr>
      <w:rFonts w:ascii="Arial Black" w:eastAsia="Times New Roman" w:hAnsi="Arial Black"/>
      <w:color w:val="000000"/>
      <w:spacing w:val="5"/>
      <w:kern w:val="28"/>
      <w:sz w:val="52"/>
      <w:szCs w:val="52"/>
      <w:lang w:eastAsia="en-US" w:bidi="ar-SA"/>
    </w:rPr>
  </w:style>
  <w:style w:type="paragraph" w:styleId="Underrubrik">
    <w:name w:val="Subtitle"/>
    <w:next w:val="Brdtext"/>
    <w:link w:val="UnderrubrikChar"/>
    <w:uiPriority w:val="11"/>
    <w:rsid w:val="009C062F"/>
    <w:pPr>
      <w:numPr>
        <w:ilvl w:val="1"/>
      </w:numPr>
      <w:spacing w:after="200" w:line="276" w:lineRule="auto"/>
    </w:pPr>
    <w:rPr>
      <w:rFonts w:ascii="Arial Black" w:eastAsia="Times New Roman" w:hAnsi="Arial Black"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semiHidden/>
    <w:rsid w:val="007C28DA"/>
    <w:rPr>
      <w:rFonts w:ascii="Arial Black" w:eastAsia="Times New Roman" w:hAnsi="Arial Black"/>
      <w:iCs/>
      <w:color w:val="000000"/>
      <w:spacing w:val="15"/>
      <w:sz w:val="24"/>
      <w:szCs w:val="24"/>
      <w:lang w:eastAsia="en-US" w:bidi="ar-SA"/>
    </w:rPr>
  </w:style>
  <w:style w:type="character" w:styleId="Diskretbetoning">
    <w:name w:val="Subtle Emphasis"/>
    <w:uiPriority w:val="19"/>
    <w:rsid w:val="00784DE6"/>
    <w:rPr>
      <w:i/>
      <w:iCs/>
      <w:color w:val="000000"/>
    </w:rPr>
  </w:style>
  <w:style w:type="character" w:styleId="Betoning">
    <w:name w:val="Emphasis"/>
    <w:uiPriority w:val="20"/>
    <w:rsid w:val="00784DE6"/>
    <w:rPr>
      <w:i/>
      <w:iCs/>
    </w:rPr>
  </w:style>
  <w:style w:type="character" w:styleId="Starkbetoning">
    <w:name w:val="Intense Emphasis"/>
    <w:uiPriority w:val="21"/>
    <w:rsid w:val="00784DE6"/>
    <w:rPr>
      <w:b/>
      <w:bCs/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1"/>
    <w:rsid w:val="00784DE6"/>
    <w:pPr>
      <w:pBdr>
        <w:bottom w:val="single" w:sz="4" w:space="4" w:color="AB9866"/>
      </w:pBdr>
      <w:spacing w:before="200" w:after="280"/>
      <w:ind w:left="936" w:right="936"/>
    </w:pPr>
    <w:rPr>
      <w:b/>
      <w:bCs/>
      <w:i/>
      <w:iCs/>
      <w:lang w:val="x-none"/>
    </w:rPr>
  </w:style>
  <w:style w:type="character" w:customStyle="1" w:styleId="StarktcitatChar">
    <w:name w:val="Starkt citat Char"/>
    <w:link w:val="Starktcitat"/>
    <w:uiPriority w:val="31"/>
    <w:semiHidden/>
    <w:rsid w:val="00893756"/>
    <w:rPr>
      <w:b/>
      <w:bCs/>
      <w:i/>
      <w:iCs/>
      <w:color w:val="000000"/>
      <w:sz w:val="24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rsid w:val="00893756"/>
    <w:rPr>
      <w:lang w:val="x-none"/>
    </w:rPr>
  </w:style>
  <w:style w:type="character" w:customStyle="1" w:styleId="BrdtextChar">
    <w:name w:val="Brödtext Char"/>
    <w:link w:val="Brdtext"/>
    <w:uiPriority w:val="99"/>
    <w:semiHidden/>
    <w:rsid w:val="00F12E21"/>
    <w:rPr>
      <w:color w:val="000000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qFormat/>
    <w:rsid w:val="003C6F0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  <w:lang w:val="x-none"/>
    </w:rPr>
  </w:style>
  <w:style w:type="character" w:customStyle="1" w:styleId="SidfotChar">
    <w:name w:val="Sidfot Char"/>
    <w:link w:val="Sidfot"/>
    <w:uiPriority w:val="99"/>
    <w:rsid w:val="003C6F02"/>
    <w:rPr>
      <w:rFonts w:asciiTheme="majorHAnsi" w:hAnsiTheme="majorHAnsi"/>
      <w:color w:val="000000"/>
      <w:sz w:val="16"/>
      <w:szCs w:val="22"/>
      <w:lang w:val="x-none"/>
    </w:rPr>
  </w:style>
  <w:style w:type="table" w:styleId="Tabellrutnt">
    <w:name w:val="Table Grid"/>
    <w:basedOn w:val="Normaltabell"/>
    <w:uiPriority w:val="59"/>
    <w:semiHidden/>
    <w:rsid w:val="00A6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744C5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B2842"/>
    <w:pPr>
      <w:tabs>
        <w:tab w:val="center" w:pos="4536"/>
        <w:tab w:val="right" w:pos="9072"/>
      </w:tabs>
      <w:spacing w:after="0"/>
    </w:pPr>
    <w:rPr>
      <w:sz w:val="22"/>
      <w:lang w:val="x-none"/>
    </w:rPr>
  </w:style>
  <w:style w:type="character" w:customStyle="1" w:styleId="SidhuvudChar">
    <w:name w:val="Sidhuvud Char"/>
    <w:link w:val="Sidhuvud"/>
    <w:uiPriority w:val="99"/>
    <w:rsid w:val="007C28DA"/>
    <w:rPr>
      <w:color w:val="000000"/>
      <w:sz w:val="22"/>
      <w:szCs w:val="22"/>
      <w:lang w:eastAsia="en-US"/>
    </w:rPr>
  </w:style>
  <w:style w:type="character" w:customStyle="1" w:styleId="SidfotText11ptFet">
    <w:name w:val="SidfotText 11pt Fet"/>
    <w:uiPriority w:val="1"/>
    <w:semiHidden/>
    <w:rsid w:val="009904FF"/>
    <w:rPr>
      <w:rFonts w:ascii="Arial" w:hAnsi="Arial"/>
      <w:b/>
      <w:sz w:val="22"/>
      <w:lang w:val="sv-SE"/>
    </w:rPr>
  </w:style>
  <w:style w:type="paragraph" w:customStyle="1" w:styleId="SidfotHLM">
    <w:name w:val="SidfotHLM"/>
    <w:semiHidden/>
    <w:qFormat/>
    <w:rsid w:val="00FF309B"/>
    <w:rPr>
      <w:rFonts w:ascii="Arial" w:hAnsi="Arial"/>
      <w:color w:val="000000"/>
      <w:sz w:val="16"/>
      <w:szCs w:val="22"/>
      <w:lang w:val="sv-SE"/>
    </w:rPr>
  </w:style>
  <w:style w:type="character" w:customStyle="1" w:styleId="SidfotText8pt">
    <w:name w:val="SidfotText 8pt"/>
    <w:uiPriority w:val="1"/>
    <w:semiHidden/>
    <w:rsid w:val="009904FF"/>
    <w:rPr>
      <w:rFonts w:ascii="Arial" w:hAnsi="Arial"/>
      <w:sz w:val="16"/>
      <w:lang w:val="sv-SE"/>
    </w:rPr>
  </w:style>
  <w:style w:type="character" w:customStyle="1" w:styleId="SidfotText8ptFet">
    <w:name w:val="SidfotText 8pt Fet"/>
    <w:uiPriority w:val="1"/>
    <w:semiHidden/>
    <w:rsid w:val="009904FF"/>
    <w:rPr>
      <w:rFonts w:ascii="Arial" w:hAnsi="Arial"/>
      <w:b/>
      <w:sz w:val="16"/>
      <w:lang w:val="sv-SE"/>
    </w:rPr>
  </w:style>
  <w:style w:type="character" w:customStyle="1" w:styleId="SidHuvud-FotText8ptHyperlnk">
    <w:name w:val="SidHuvud-FotText 8pt Hyperlänk"/>
    <w:uiPriority w:val="1"/>
    <w:semiHidden/>
    <w:rsid w:val="00AC1615"/>
    <w:rPr>
      <w:rFonts w:ascii="Arial" w:hAnsi="Arial"/>
      <w:color w:val="0000FF"/>
      <w:sz w:val="16"/>
      <w:u w:val="single"/>
    </w:rPr>
  </w:style>
  <w:style w:type="paragraph" w:customStyle="1" w:styleId="Brdtextkursiv">
    <w:name w:val="Brödtext kursiv"/>
    <w:basedOn w:val="Brdtext"/>
    <w:semiHidden/>
    <w:rsid w:val="006F2B4C"/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791B"/>
    <w:pPr>
      <w:spacing w:after="0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F4791B"/>
    <w:rPr>
      <w:rFonts w:ascii="Tahoma" w:hAnsi="Tahoma" w:cs="Tahoma"/>
      <w:sz w:val="16"/>
      <w:szCs w:val="16"/>
    </w:rPr>
  </w:style>
  <w:style w:type="paragraph" w:customStyle="1" w:styleId="SidhuvudtextArial10ptKursiv">
    <w:name w:val="Sidhuvudtext Arial 10pt Kursiv"/>
    <w:semiHidden/>
    <w:qFormat/>
    <w:rsid w:val="000901F7"/>
    <w:rPr>
      <w:rFonts w:ascii="Arial" w:hAnsi="Arial"/>
      <w:i/>
      <w:color w:val="000000"/>
      <w:szCs w:val="22"/>
      <w:lang w:val="sv-SE"/>
    </w:rPr>
  </w:style>
  <w:style w:type="paragraph" w:customStyle="1" w:styleId="AvsndareInfo">
    <w:name w:val="AvsändareInfo"/>
    <w:semiHidden/>
    <w:qFormat/>
    <w:rsid w:val="00DF3680"/>
    <w:pPr>
      <w:tabs>
        <w:tab w:val="left" w:pos="1575"/>
      </w:tabs>
    </w:pPr>
    <w:rPr>
      <w:rFonts w:ascii="Arial" w:hAnsi="Arial"/>
      <w:i/>
      <w:color w:val="000000"/>
      <w:sz w:val="16"/>
      <w:szCs w:val="22"/>
      <w:lang w:val="sv-SE"/>
    </w:rPr>
  </w:style>
  <w:style w:type="paragraph" w:customStyle="1" w:styleId="Adressat">
    <w:name w:val="Adressat"/>
    <w:semiHidden/>
    <w:qFormat/>
    <w:rsid w:val="00DF3680"/>
    <w:rPr>
      <w:color w:val="000000"/>
      <w:sz w:val="24"/>
      <w:szCs w:val="22"/>
      <w:lang w:val="sv-SE"/>
    </w:rPr>
  </w:style>
  <w:style w:type="paragraph" w:customStyle="1" w:styleId="SidfotFet">
    <w:name w:val="SidfotFet"/>
    <w:semiHidden/>
    <w:rsid w:val="0010342A"/>
    <w:rPr>
      <w:color w:val="000000"/>
      <w:sz w:val="22"/>
      <w:szCs w:val="22"/>
      <w:lang w:val="sv-SE"/>
    </w:rPr>
  </w:style>
  <w:style w:type="paragraph" w:customStyle="1" w:styleId="Dokumentskvg">
    <w:name w:val="Dokumentsökväg"/>
    <w:semiHidden/>
    <w:qFormat/>
    <w:rsid w:val="00A500EB"/>
    <w:pPr>
      <w:jc w:val="right"/>
    </w:pPr>
    <w:rPr>
      <w:rFonts w:ascii="Arial" w:hAnsi="Arial"/>
      <w:color w:val="797979"/>
      <w:sz w:val="16"/>
      <w:szCs w:val="22"/>
      <w:lang w:val="sv-SE"/>
    </w:rPr>
  </w:style>
  <w:style w:type="paragraph" w:customStyle="1" w:styleId="Dokumenttyp">
    <w:name w:val="Dokumenttyp"/>
    <w:basedOn w:val="Adressat"/>
    <w:semiHidden/>
    <w:rsid w:val="00220014"/>
    <w:rPr>
      <w:caps/>
      <w:sz w:val="22"/>
    </w:rPr>
  </w:style>
  <w:style w:type="paragraph" w:customStyle="1" w:styleId="Etiketter">
    <w:name w:val="Etiketter"/>
    <w:basedOn w:val="Adressat"/>
    <w:semiHidden/>
    <w:rsid w:val="00220014"/>
    <w:rPr>
      <w:rFonts w:ascii="Arial" w:hAnsi="Arial"/>
      <w:sz w:val="16"/>
    </w:rPr>
  </w:style>
  <w:style w:type="paragraph" w:styleId="Liststycke">
    <w:name w:val="List Paragraph"/>
    <w:basedOn w:val="Normal"/>
    <w:uiPriority w:val="34"/>
    <w:rsid w:val="00893756"/>
    <w:pPr>
      <w:spacing w:after="120"/>
    </w:pPr>
  </w:style>
  <w:style w:type="paragraph" w:customStyle="1" w:styleId="Underrubrik1">
    <w:name w:val="Underrubrik1"/>
    <w:next w:val="Normal"/>
    <w:uiPriority w:val="2"/>
    <w:qFormat/>
    <w:rsid w:val="003C6F02"/>
    <w:pPr>
      <w:spacing w:after="200"/>
    </w:pPr>
    <w:rPr>
      <w:rFonts w:asciiTheme="majorHAnsi" w:eastAsia="Times New Roman" w:hAnsiTheme="majorHAnsi"/>
      <w:bCs/>
      <w:i/>
      <w:color w:val="000000"/>
      <w:sz w:val="32"/>
      <w:szCs w:val="22"/>
      <w:lang w:val="sv-SE"/>
    </w:rPr>
  </w:style>
  <w:style w:type="paragraph" w:customStyle="1" w:styleId="Underrubrik2">
    <w:name w:val="Underrubrik2"/>
    <w:next w:val="Normal"/>
    <w:uiPriority w:val="2"/>
    <w:qFormat/>
    <w:rsid w:val="003C6F02"/>
    <w:pPr>
      <w:spacing w:after="200"/>
    </w:pPr>
    <w:rPr>
      <w:rFonts w:asciiTheme="majorHAnsi" w:eastAsia="Times New Roman" w:hAnsiTheme="majorHAnsi"/>
      <w:bCs/>
      <w:i/>
      <w:color w:val="000000"/>
      <w:sz w:val="28"/>
      <w:szCs w:val="22"/>
      <w:lang w:val="sv-SE"/>
    </w:rPr>
  </w:style>
  <w:style w:type="paragraph" w:customStyle="1" w:styleId="Underrubrik3">
    <w:name w:val="Underrubrik3"/>
    <w:next w:val="Normal"/>
    <w:uiPriority w:val="2"/>
    <w:qFormat/>
    <w:rsid w:val="003C6F02"/>
    <w:pPr>
      <w:spacing w:after="200"/>
    </w:pPr>
    <w:rPr>
      <w:rFonts w:asciiTheme="majorHAnsi" w:eastAsia="Times New Roman" w:hAnsiTheme="majorHAnsi"/>
      <w:bCs/>
      <w:i/>
      <w:color w:val="000000"/>
      <w:sz w:val="22"/>
      <w:szCs w:val="22"/>
      <w:lang w:val="sv-SE"/>
    </w:rPr>
  </w:style>
  <w:style w:type="paragraph" w:customStyle="1" w:styleId="Mellanrubrik1">
    <w:name w:val="Mellanrubrik1"/>
    <w:next w:val="Normal"/>
    <w:uiPriority w:val="3"/>
    <w:qFormat/>
    <w:rsid w:val="003C6F02"/>
    <w:pPr>
      <w:spacing w:after="200"/>
    </w:pPr>
    <w:rPr>
      <w:rFonts w:asciiTheme="majorHAnsi" w:eastAsia="Times New Roman" w:hAnsiTheme="majorHAnsi"/>
      <w:b/>
      <w:bCs/>
      <w:color w:val="000000"/>
      <w:sz w:val="24"/>
      <w:szCs w:val="22"/>
      <w:lang w:val="sv-SE"/>
    </w:rPr>
  </w:style>
  <w:style w:type="paragraph" w:customStyle="1" w:styleId="Mellanrubrik2">
    <w:name w:val="Mellanrubrik2"/>
    <w:uiPriority w:val="3"/>
    <w:qFormat/>
    <w:rsid w:val="003C6F02"/>
    <w:pPr>
      <w:spacing w:after="200"/>
    </w:pPr>
    <w:rPr>
      <w:rFonts w:asciiTheme="majorHAnsi" w:eastAsia="Times New Roman" w:hAnsiTheme="majorHAnsi"/>
      <w:b/>
      <w:bCs/>
      <w:color w:val="000000"/>
      <w:sz w:val="22"/>
      <w:szCs w:val="22"/>
      <w:lang w:val="sv-SE"/>
    </w:rPr>
  </w:style>
  <w:style w:type="paragraph" w:customStyle="1" w:styleId="Mellanrubrik3">
    <w:name w:val="Mellanrubrik3"/>
    <w:next w:val="Normal"/>
    <w:uiPriority w:val="3"/>
    <w:qFormat/>
    <w:rsid w:val="003C6F02"/>
    <w:pPr>
      <w:spacing w:after="200"/>
    </w:pPr>
    <w:rPr>
      <w:rFonts w:asciiTheme="majorHAnsi" w:eastAsia="Times New Roman" w:hAnsiTheme="majorHAnsi"/>
      <w:b/>
      <w:bCs/>
      <w:color w:val="000000"/>
      <w:szCs w:val="22"/>
      <w:lang w:val="sv-SE"/>
    </w:rPr>
  </w:style>
  <w:style w:type="paragraph" w:styleId="Punktlista">
    <w:name w:val="List Bullet"/>
    <w:basedOn w:val="Normal"/>
    <w:uiPriority w:val="5"/>
    <w:qFormat/>
    <w:rsid w:val="001762D9"/>
    <w:pPr>
      <w:numPr>
        <w:numId w:val="13"/>
      </w:numPr>
      <w:spacing w:after="0" w:line="276" w:lineRule="auto"/>
      <w:ind w:left="896" w:hanging="357"/>
      <w:contextualSpacing/>
    </w:pPr>
  </w:style>
  <w:style w:type="numbering" w:customStyle="1" w:styleId="Hsslekolmspunktlista">
    <w:name w:val="Hässlekolms punktlista"/>
    <w:basedOn w:val="Ingenlista"/>
    <w:uiPriority w:val="99"/>
    <w:rsid w:val="00893756"/>
    <w:pPr>
      <w:numPr>
        <w:numId w:val="11"/>
      </w:numPr>
    </w:pPr>
  </w:style>
  <w:style w:type="paragraph" w:customStyle="1" w:styleId="Titel">
    <w:name w:val="Titel"/>
    <w:basedOn w:val="Brdtextkursiv"/>
    <w:semiHidden/>
    <w:qFormat/>
    <w:rsid w:val="00F12E21"/>
    <w:pPr>
      <w:spacing w:before="120"/>
    </w:pPr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4449F"/>
    <w:rPr>
      <w:color w:val="808080"/>
    </w:rPr>
  </w:style>
  <w:style w:type="paragraph" w:customStyle="1" w:styleId="Sidfotsrubrik">
    <w:name w:val="Sidfotsrubrik"/>
    <w:basedOn w:val="Sidfot"/>
    <w:qFormat/>
    <w:rsid w:val="00B638BD"/>
    <w:pPr>
      <w:tabs>
        <w:tab w:val="clear" w:pos="4536"/>
        <w:tab w:val="clear" w:pos="9072"/>
      </w:tabs>
    </w:pPr>
    <w:rPr>
      <w:rFonts w:ascii="Arial" w:hAnsi="Arial"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11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er.soderling@hassle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LM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219e1-249c-459c-891a-6d75ec8d9efd">
      <Terms xmlns="http://schemas.microsoft.com/office/infopath/2007/PartnerControls"/>
    </lcf76f155ced4ddcb4097134ff3c332f>
    <TaxCatchAll xmlns="6099a6b7-1825-4f97-a2a8-49f44cf858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1395F6E0CAC49BC6D1276FC319AE4" ma:contentTypeVersion="16" ma:contentTypeDescription="Skapa ett nytt dokument." ma:contentTypeScope="" ma:versionID="82013a153e2bf588deadc212a8f2a62c">
  <xsd:schema xmlns:xsd="http://www.w3.org/2001/XMLSchema" xmlns:xs="http://www.w3.org/2001/XMLSchema" xmlns:p="http://schemas.microsoft.com/office/2006/metadata/properties" xmlns:ns2="d59219e1-249c-459c-891a-6d75ec8d9efd" xmlns:ns3="6099a6b7-1825-4f97-a2a8-49f44cf858c4" targetNamespace="http://schemas.microsoft.com/office/2006/metadata/properties" ma:root="true" ma:fieldsID="ebf4835e5a4d6d4e821489afd467ec5c" ns2:_="" ns3:_="">
    <xsd:import namespace="d59219e1-249c-459c-891a-6d75ec8d9efd"/>
    <xsd:import namespace="6099a6b7-1825-4f97-a2a8-49f44cf85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19e1-249c-459c-891a-6d75ec8d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a69ae60-4a40-42ff-ab54-a772361a9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a6b7-1825-4f97-a2a8-49f44cf85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6ad325-773e-4a73-82cb-f9a5eb210052}" ma:internalName="TaxCatchAll" ma:showField="CatchAllData" ma:web="6099a6b7-1825-4f97-a2a8-49f44cf85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3395B-859D-419E-B6CD-19DDB072CD5A}">
  <ds:schemaRefs>
    <ds:schemaRef ds:uri="http://schemas.microsoft.com/office/2006/metadata/properties"/>
    <ds:schemaRef ds:uri="http://schemas.microsoft.com/office/infopath/2007/PartnerControls"/>
    <ds:schemaRef ds:uri="d59219e1-249c-459c-891a-6d75ec8d9efd"/>
    <ds:schemaRef ds:uri="6099a6b7-1825-4f97-a2a8-49f44cf858c4"/>
  </ds:schemaRefs>
</ds:datastoreItem>
</file>

<file path=customXml/itemProps2.xml><?xml version="1.0" encoding="utf-8"?>
<ds:datastoreItem xmlns:ds="http://schemas.openxmlformats.org/officeDocument/2006/customXml" ds:itemID="{411CEEF8-ECD4-4544-B4D6-C5D62546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19e1-249c-459c-891a-6d75ec8d9efd"/>
    <ds:schemaRef ds:uri="6099a6b7-1825-4f97-a2a8-49f44cf8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7A5F2-E2D2-4DC4-9F4A-08AAE15BC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Lexicon</Company>
  <LinksUpToDate>false</LinksUpToDate>
  <CharactersWithSpaces>1287</CharactersWithSpaces>
  <SharedDoc>false</SharedDoc>
  <HLinks>
    <vt:vector size="24" baseType="variant"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http://www.hassleholm.se/</vt:lpwstr>
      </vt:variant>
      <vt:variant>
        <vt:lpwstr/>
      </vt:variant>
      <vt:variant>
        <vt:i4>4259936</vt:i4>
      </vt:variant>
      <vt:variant>
        <vt:i4>18</vt:i4>
      </vt:variant>
      <vt:variant>
        <vt:i4>0</vt:i4>
      </vt:variant>
      <vt:variant>
        <vt:i4>5</vt:i4>
      </vt:variant>
      <vt:variant>
        <vt:lpwstr>mailto:kommunledningen@hassleholm.se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http://www.hassleholm.se/</vt:lpwstr>
      </vt:variant>
      <vt:variant>
        <vt:lpwstr/>
      </vt:variant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mailto:kommunledningen@hassleholm.se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Swärdh</dc:creator>
  <cp:lastModifiedBy>Söderling, Christer</cp:lastModifiedBy>
  <cp:revision>9</cp:revision>
  <cp:lastPrinted>2017-01-23T07:08:00Z</cp:lastPrinted>
  <dcterms:created xsi:type="dcterms:W3CDTF">2023-03-31T05:48:00Z</dcterms:created>
  <dcterms:modified xsi:type="dcterms:W3CDTF">2023-08-24T12:05:00Z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0x010100A8D1395F6E0CAC49BC6D1276FC319AE4</vt:lpwstr>
  </property>
  <property fmtid="{D5CDD505-2E9C-101B-9397-08002B2CF9AE}" pid="3" name="MediaServiceImageTags">
    <vt:lpwstr/>
  </property>
</Properties>
</file>